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F6" w:rsidRPr="001A7D18" w:rsidRDefault="009C610C" w:rsidP="001A7D18">
      <w:pPr>
        <w:pStyle w:val="2"/>
        <w:rPr>
          <w:noProof/>
          <w:color w:val="FF0000"/>
        </w:rPr>
      </w:pPr>
      <w:r w:rsidRPr="0079436A">
        <w:rPr>
          <w:noProof/>
        </w:rPr>
        <w:t>ПРОЕК</w:t>
      </w:r>
      <w:r w:rsidRPr="001A7D18">
        <w:rPr>
          <w:noProof/>
          <w:color w:val="FF0000"/>
        </w:rPr>
        <w:t>Т</w:t>
      </w:r>
    </w:p>
    <w:p w:rsidR="001A7D18" w:rsidRPr="001A7D18" w:rsidRDefault="001A7D18" w:rsidP="001A7D18">
      <w:pPr>
        <w:pStyle w:val="a6"/>
        <w:tabs>
          <w:tab w:val="left" w:pos="709"/>
        </w:tabs>
        <w:spacing w:before="0" w:after="0"/>
        <w:rPr>
          <w:rFonts w:ascii="Times New Roman" w:hAnsi="Times New Roman"/>
          <w:b w:val="0"/>
        </w:rPr>
      </w:pPr>
      <w:r w:rsidRPr="001A7D18">
        <w:rPr>
          <w:rFonts w:ascii="Times New Roman" w:hAnsi="Times New Roman"/>
        </w:rPr>
        <w:t>РОССИЙСКАЯ ФЕДЕРАЦИЯ</w:t>
      </w:r>
    </w:p>
    <w:p w:rsidR="001A7D18" w:rsidRPr="001A7D18" w:rsidRDefault="001A7D18" w:rsidP="001A7D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7D18">
        <w:rPr>
          <w:rFonts w:ascii="Times New Roman" w:hAnsi="Times New Roman" w:cs="Times New Roman"/>
          <w:b/>
        </w:rPr>
        <w:t>РОСТОВСКАЯ ОБЛАСТЬ</w:t>
      </w:r>
    </w:p>
    <w:p w:rsidR="001A7D18" w:rsidRPr="001A7D18" w:rsidRDefault="001A7D18" w:rsidP="001A7D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7D18">
        <w:rPr>
          <w:rFonts w:ascii="Times New Roman" w:hAnsi="Times New Roman" w:cs="Times New Roman"/>
          <w:b/>
        </w:rPr>
        <w:t>ТАЦИНСКИЙ РАЙОН</w:t>
      </w:r>
    </w:p>
    <w:p w:rsidR="001A7D18" w:rsidRPr="001A7D18" w:rsidRDefault="001A7D18" w:rsidP="001A7D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7D18">
        <w:rPr>
          <w:rFonts w:ascii="Times New Roman" w:hAnsi="Times New Roman" w:cs="Times New Roman"/>
          <w:b/>
        </w:rPr>
        <w:t>МУНИЦИПАЛЬНОЕ ОБРАЗОВАНИЕ</w:t>
      </w:r>
    </w:p>
    <w:p w:rsidR="001A7D18" w:rsidRPr="001A7D18" w:rsidRDefault="001A7D18" w:rsidP="001A7D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7D18">
        <w:rPr>
          <w:rFonts w:ascii="Times New Roman" w:hAnsi="Times New Roman" w:cs="Times New Roman"/>
          <w:b/>
        </w:rPr>
        <w:t>«МИХАЙЛОВСКОЕ СЕЛЬСКОЕ ПОСЕЛЕНИЕ»</w:t>
      </w:r>
    </w:p>
    <w:p w:rsidR="001A7D18" w:rsidRPr="001A7D18" w:rsidRDefault="001A7D18" w:rsidP="001A7D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7D18" w:rsidRPr="001A7D18" w:rsidRDefault="001A7D18" w:rsidP="001A7D18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A7D18">
        <w:rPr>
          <w:rFonts w:ascii="Times New Roman" w:hAnsi="Times New Roman" w:cs="Times New Roman"/>
          <w:b/>
          <w:sz w:val="34"/>
          <w:szCs w:val="34"/>
        </w:rPr>
        <w:t>Собрание депутатов Михайловского сельского поселения</w:t>
      </w:r>
    </w:p>
    <w:p w:rsidR="001A7D18" w:rsidRPr="001A7D18" w:rsidRDefault="001A7D18" w:rsidP="001A7D1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7D18" w:rsidRPr="001A7D18" w:rsidRDefault="001A7D18" w:rsidP="001A7D18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1A7D18">
        <w:rPr>
          <w:rFonts w:ascii="Times New Roman" w:hAnsi="Times New Roman" w:cs="Times New Roman"/>
          <w:b/>
          <w:color w:val="auto"/>
          <w:sz w:val="32"/>
          <w:szCs w:val="32"/>
        </w:rPr>
        <w:t>Решение</w:t>
      </w:r>
    </w:p>
    <w:p w:rsidR="001A7D18" w:rsidRPr="001A7D18" w:rsidRDefault="001A7D18" w:rsidP="001A7D18">
      <w:pPr>
        <w:spacing w:after="0" w:line="240" w:lineRule="auto"/>
        <w:rPr>
          <w:rFonts w:ascii="Times New Roman" w:hAnsi="Times New Roman" w:cs="Times New Roman"/>
        </w:rPr>
      </w:pPr>
    </w:p>
    <w:p w:rsidR="001A7D18" w:rsidRPr="001A7D18" w:rsidRDefault="001A7D18" w:rsidP="001A7D18">
      <w:pPr>
        <w:spacing w:after="0" w:line="240" w:lineRule="auto"/>
        <w:rPr>
          <w:rFonts w:ascii="Times New Roman" w:hAnsi="Times New Roman" w:cs="Times New Roman"/>
        </w:rPr>
      </w:pPr>
    </w:p>
    <w:p w:rsidR="001A7D18" w:rsidRPr="001A7D18" w:rsidRDefault="00EB35DF" w:rsidP="001A7D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</w:t>
      </w:r>
      <w:r w:rsidR="001A7D18" w:rsidRPr="001A7D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20B05">
        <w:rPr>
          <w:rFonts w:ascii="Times New Roman" w:hAnsi="Times New Roman" w:cs="Times New Roman"/>
          <w:b/>
          <w:sz w:val="28"/>
          <w:szCs w:val="28"/>
        </w:rPr>
        <w:t>_______</w:t>
      </w:r>
      <w:r w:rsidR="001A7D18" w:rsidRPr="001A7D18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B20B05">
        <w:rPr>
          <w:rFonts w:ascii="Times New Roman" w:hAnsi="Times New Roman" w:cs="Times New Roman"/>
          <w:b/>
          <w:sz w:val="28"/>
          <w:szCs w:val="28"/>
        </w:rPr>
        <w:t>20</w:t>
      </w:r>
      <w:r w:rsidR="001A7D18" w:rsidRPr="001A7D18">
        <w:rPr>
          <w:rFonts w:ascii="Times New Roman" w:hAnsi="Times New Roman" w:cs="Times New Roman"/>
          <w:b/>
          <w:sz w:val="28"/>
          <w:szCs w:val="28"/>
        </w:rPr>
        <w:t xml:space="preserve"> года                       №</w:t>
      </w:r>
      <w:r w:rsidR="00B20B05">
        <w:rPr>
          <w:rFonts w:ascii="Times New Roman" w:hAnsi="Times New Roman" w:cs="Times New Roman"/>
          <w:b/>
          <w:sz w:val="28"/>
          <w:szCs w:val="28"/>
        </w:rPr>
        <w:t>____</w:t>
      </w:r>
      <w:r w:rsidR="001A7D18" w:rsidRPr="001A7D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х. Михайлов</w:t>
      </w:r>
    </w:p>
    <w:p w:rsidR="001A7D18" w:rsidRPr="001259AA" w:rsidRDefault="001A7D18" w:rsidP="001A7D1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B35DF" w:rsidRPr="001259AA" w:rsidRDefault="00EB35DF" w:rsidP="00EB3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259AA">
        <w:rPr>
          <w:rFonts w:ascii="Times New Roman" w:hAnsi="Times New Roman" w:cs="Times New Roman"/>
          <w:bCs/>
          <w:sz w:val="28"/>
          <w:szCs w:val="28"/>
        </w:rPr>
        <w:t>Об утверждении правил определения</w:t>
      </w:r>
    </w:p>
    <w:p w:rsidR="00EB35DF" w:rsidRPr="001259AA" w:rsidRDefault="00EB35DF" w:rsidP="00EB3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259AA">
        <w:rPr>
          <w:rFonts w:ascii="Times New Roman" w:hAnsi="Times New Roman" w:cs="Times New Roman"/>
          <w:bCs/>
          <w:sz w:val="28"/>
          <w:szCs w:val="28"/>
        </w:rPr>
        <w:t>размера платы за увеличение площади земельных участков,</w:t>
      </w:r>
    </w:p>
    <w:p w:rsidR="001259AA" w:rsidRPr="001259AA" w:rsidRDefault="00EB35DF" w:rsidP="00EB3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259AA">
        <w:rPr>
          <w:rFonts w:ascii="Times New Roman" w:hAnsi="Times New Roman" w:cs="Times New Roman"/>
          <w:bCs/>
          <w:sz w:val="28"/>
          <w:szCs w:val="28"/>
        </w:rPr>
        <w:t xml:space="preserve">находящихся в частной собственности, в результате их </w:t>
      </w:r>
    </w:p>
    <w:p w:rsidR="00EB35DF" w:rsidRPr="001259AA" w:rsidRDefault="00EB35DF" w:rsidP="00EB3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259AA">
        <w:rPr>
          <w:rFonts w:ascii="Times New Roman" w:hAnsi="Times New Roman" w:cs="Times New Roman"/>
          <w:bCs/>
          <w:sz w:val="28"/>
          <w:szCs w:val="28"/>
        </w:rPr>
        <w:t xml:space="preserve">перераспределения с земельными участками,  </w:t>
      </w:r>
    </w:p>
    <w:p w:rsidR="00EB35DF" w:rsidRPr="001259AA" w:rsidRDefault="00EB35DF" w:rsidP="00EB3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259AA">
        <w:rPr>
          <w:rFonts w:ascii="Times New Roman" w:hAnsi="Times New Roman" w:cs="Times New Roman"/>
          <w:bCs/>
          <w:sz w:val="28"/>
          <w:szCs w:val="28"/>
        </w:rPr>
        <w:t>находящимися в муниципальной собственности муниципального образования «Михайловское сельское поселение</w:t>
      </w:r>
    </w:p>
    <w:p w:rsidR="00EB35DF" w:rsidRDefault="00EB35DF" w:rsidP="00EB3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B35DF" w:rsidRDefault="00EB35DF" w:rsidP="00EB3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B35DF" w:rsidRDefault="00EB35DF" w:rsidP="00EB3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B35DF" w:rsidRDefault="00EB35DF" w:rsidP="00EB3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B35DF" w:rsidRDefault="00EB35DF" w:rsidP="00EB3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B35DF" w:rsidRDefault="00EB35DF" w:rsidP="00880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1259AA" w:rsidRPr="001259AA" w:rsidRDefault="001259AA" w:rsidP="008803D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9AA">
        <w:rPr>
          <w:rFonts w:ascii="Times New Roman" w:hAnsi="Times New Roman" w:cs="Times New Roman"/>
          <w:color w:val="000000"/>
          <w:sz w:val="28"/>
          <w:szCs w:val="28"/>
        </w:rPr>
        <w:t>Руководствуясь подпунктом 3 пункта 5 ст. 39.28 Земельного кодекса Российской Федерации, 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</w:t>
      </w:r>
      <w:r w:rsidR="00C32041">
        <w:rPr>
          <w:rFonts w:ascii="Times New Roman" w:hAnsi="Times New Roman" w:cs="Times New Roman"/>
          <w:color w:val="000000"/>
          <w:sz w:val="28"/>
          <w:szCs w:val="28"/>
        </w:rPr>
        <w:t>Михайловское сельское поселение</w:t>
      </w:r>
      <w:r w:rsidRPr="001259AA">
        <w:rPr>
          <w:rFonts w:ascii="Times New Roman" w:hAnsi="Times New Roman" w:cs="Times New Roman"/>
          <w:color w:val="000000"/>
          <w:sz w:val="28"/>
          <w:szCs w:val="28"/>
        </w:rPr>
        <w:t>», Со</w:t>
      </w:r>
      <w:r w:rsidR="00B20B05">
        <w:rPr>
          <w:rFonts w:ascii="Times New Roman" w:hAnsi="Times New Roman" w:cs="Times New Roman"/>
          <w:color w:val="000000"/>
          <w:sz w:val="28"/>
          <w:szCs w:val="28"/>
        </w:rPr>
        <w:t>брание</w:t>
      </w:r>
      <w:r w:rsidRPr="001259AA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муниципального образования «</w:t>
      </w:r>
      <w:r w:rsidR="00B20B05">
        <w:rPr>
          <w:rFonts w:ascii="Times New Roman" w:hAnsi="Times New Roman" w:cs="Times New Roman"/>
          <w:color w:val="000000"/>
          <w:sz w:val="28"/>
          <w:szCs w:val="28"/>
        </w:rPr>
        <w:t>Михайловское сельское поселение</w:t>
      </w:r>
      <w:r w:rsidRPr="001259A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20B0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1A7D18" w:rsidRDefault="00B20B05" w:rsidP="008803D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="001A7D18" w:rsidRPr="001A7D18">
        <w:rPr>
          <w:rFonts w:ascii="Times New Roman" w:hAnsi="Times New Roman" w:cs="Times New Roman"/>
          <w:sz w:val="28"/>
          <w:szCs w:val="28"/>
        </w:rPr>
        <w:t>:</w:t>
      </w:r>
    </w:p>
    <w:p w:rsidR="006423B6" w:rsidRPr="007F49FE" w:rsidRDefault="006423B6" w:rsidP="008803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3B6">
        <w:rPr>
          <w:rFonts w:ascii="Times New Roman" w:hAnsi="Times New Roman" w:cs="Times New Roman"/>
          <w:sz w:val="28"/>
          <w:szCs w:val="28"/>
        </w:rPr>
        <w:t xml:space="preserve">1. Утвердить прилагаемые 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муниципального </w:t>
      </w:r>
      <w:r w:rsidRPr="007F49FE">
        <w:rPr>
          <w:rFonts w:ascii="Times New Roman" w:hAnsi="Times New Roman" w:cs="Times New Roman"/>
          <w:sz w:val="28"/>
          <w:szCs w:val="28"/>
        </w:rPr>
        <w:t xml:space="preserve">образования «Михайловское сельское поселение». </w:t>
      </w:r>
    </w:p>
    <w:p w:rsidR="007F49FE" w:rsidRPr="007F49FE" w:rsidRDefault="007F49FE" w:rsidP="00880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9FE">
        <w:rPr>
          <w:rFonts w:ascii="Times New Roman" w:hAnsi="Times New Roman" w:cs="Times New Roman"/>
          <w:sz w:val="28"/>
          <w:szCs w:val="28"/>
        </w:rPr>
        <w:t xml:space="preserve">       </w:t>
      </w:r>
      <w:r w:rsidR="006423B6" w:rsidRPr="007F49FE">
        <w:rPr>
          <w:rFonts w:ascii="Times New Roman" w:hAnsi="Times New Roman" w:cs="Times New Roman"/>
          <w:sz w:val="28"/>
          <w:szCs w:val="28"/>
        </w:rPr>
        <w:t xml:space="preserve">2.  Контроль за исполнением </w:t>
      </w:r>
      <w:r w:rsidRPr="007F49FE">
        <w:rPr>
          <w:rFonts w:ascii="Times New Roman" w:hAnsi="Times New Roman" w:cs="Times New Roman"/>
          <w:sz w:val="28"/>
          <w:szCs w:val="28"/>
        </w:rPr>
        <w:t>настоящего решения возложить на</w:t>
      </w:r>
    </w:p>
    <w:p w:rsidR="007F49FE" w:rsidRPr="007F49FE" w:rsidRDefault="007F49FE" w:rsidP="00880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9FE">
        <w:rPr>
          <w:rFonts w:ascii="Times New Roman" w:hAnsi="Times New Roman" w:cs="Times New Roman"/>
          <w:sz w:val="28"/>
          <w:szCs w:val="28"/>
        </w:rPr>
        <w:t xml:space="preserve">постоянную комиссию </w:t>
      </w:r>
      <w:r w:rsidRPr="007F49FE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F49FE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 вопросам экономики, бюджету, налогам и муниципальной собственности(С.И.</w:t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7F49FE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Родионова</w:t>
      </w:r>
      <w:r w:rsidRPr="007F49FE">
        <w:rPr>
          <w:rFonts w:ascii="Times New Roman" w:hAnsi="Times New Roman" w:cs="Times New Roman"/>
          <w:b/>
          <w:sz w:val="28"/>
          <w:szCs w:val="28"/>
        </w:rPr>
        <w:t>).</w:t>
      </w:r>
    </w:p>
    <w:p w:rsidR="008803DE" w:rsidRPr="008803DE" w:rsidRDefault="006423B6" w:rsidP="00880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DE">
        <w:rPr>
          <w:rFonts w:ascii="Times New Roman" w:hAnsi="Times New Roman" w:cs="Times New Roman"/>
          <w:sz w:val="28"/>
          <w:szCs w:val="28"/>
        </w:rPr>
        <w:t xml:space="preserve">3. </w:t>
      </w:r>
      <w:r w:rsidR="008803DE" w:rsidRPr="008803DE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установленном порядке и размещению на официальном сайте поселения  в сети «Интернет».</w:t>
      </w:r>
    </w:p>
    <w:p w:rsidR="001A7D18" w:rsidRPr="001A7D18" w:rsidRDefault="001A7D18" w:rsidP="001A7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D18" w:rsidRPr="001A7D18" w:rsidRDefault="001A7D18" w:rsidP="001A7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D18" w:rsidRPr="001A7D18" w:rsidRDefault="001A7D18" w:rsidP="001A7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D18">
        <w:rPr>
          <w:rFonts w:ascii="Times New Roman" w:hAnsi="Times New Roman" w:cs="Times New Roman"/>
          <w:sz w:val="28"/>
          <w:szCs w:val="28"/>
        </w:rPr>
        <w:lastRenderedPageBreak/>
        <w:t>Председатель Собрания депутатов-</w:t>
      </w:r>
    </w:p>
    <w:p w:rsidR="001A7D18" w:rsidRPr="001A7D18" w:rsidRDefault="001A7D18" w:rsidP="001A7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D18">
        <w:rPr>
          <w:rFonts w:ascii="Times New Roman" w:hAnsi="Times New Roman" w:cs="Times New Roman"/>
          <w:sz w:val="28"/>
          <w:szCs w:val="28"/>
        </w:rPr>
        <w:t xml:space="preserve">глава Михайловского сельского поселения                </w:t>
      </w:r>
      <w:r w:rsidR="003325BF">
        <w:rPr>
          <w:rFonts w:ascii="Times New Roman" w:hAnsi="Times New Roman" w:cs="Times New Roman"/>
          <w:sz w:val="28"/>
          <w:szCs w:val="28"/>
        </w:rPr>
        <w:t xml:space="preserve">      </w:t>
      </w:r>
      <w:r w:rsidRPr="001A7D18">
        <w:rPr>
          <w:rFonts w:ascii="Times New Roman" w:hAnsi="Times New Roman" w:cs="Times New Roman"/>
          <w:sz w:val="28"/>
          <w:szCs w:val="28"/>
        </w:rPr>
        <w:t>А.В. Бондаренко</w:t>
      </w:r>
    </w:p>
    <w:p w:rsidR="001A7D18" w:rsidRPr="001A7D18" w:rsidRDefault="001A7D18" w:rsidP="001A7D1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A7D18" w:rsidRPr="001A7D18" w:rsidRDefault="001A7D18" w:rsidP="001A7D1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A7D18" w:rsidRPr="001A7D18" w:rsidRDefault="001A7D18" w:rsidP="001A7D1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A7D18" w:rsidRPr="001A7D18" w:rsidRDefault="001A7D18" w:rsidP="001A7D1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A7D18" w:rsidRPr="001A7D18" w:rsidRDefault="001A7D18" w:rsidP="001A7D1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A7D18" w:rsidRPr="001A7D18" w:rsidRDefault="001A7D18" w:rsidP="001A7D1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A7D18" w:rsidRPr="001A7D18" w:rsidRDefault="001A7D18" w:rsidP="001A7D1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A7D18" w:rsidRPr="001A7D18" w:rsidRDefault="001A7D18" w:rsidP="001A7D1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A7D18" w:rsidRPr="001A7D18" w:rsidRDefault="001A7D18" w:rsidP="001A7D1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A7D18" w:rsidRPr="00844A19" w:rsidRDefault="001A7D18" w:rsidP="00137F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4A19" w:rsidRPr="002F0F48" w:rsidRDefault="00844A19" w:rsidP="00137FA8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hAnsi="Times New Roman" w:cs="Times New Roman"/>
          <w:bCs/>
        </w:rPr>
      </w:pPr>
      <w:r w:rsidRPr="002F0F48">
        <w:rPr>
          <w:rFonts w:ascii="Times New Roman" w:hAnsi="Times New Roman" w:cs="Times New Roman"/>
          <w:bCs/>
        </w:rPr>
        <w:t xml:space="preserve">Приложение </w:t>
      </w:r>
    </w:p>
    <w:p w:rsidR="00844A19" w:rsidRPr="002F0F48" w:rsidRDefault="00844A19" w:rsidP="00137FA8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hAnsi="Times New Roman" w:cs="Times New Roman"/>
          <w:bCs/>
        </w:rPr>
      </w:pPr>
      <w:r w:rsidRPr="002F0F48">
        <w:rPr>
          <w:rFonts w:ascii="Times New Roman" w:hAnsi="Times New Roman" w:cs="Times New Roman"/>
          <w:bCs/>
        </w:rPr>
        <w:t xml:space="preserve">к решению </w:t>
      </w:r>
      <w:r w:rsidR="002F0F48" w:rsidRPr="002F0F48">
        <w:rPr>
          <w:rFonts w:ascii="Times New Roman" w:hAnsi="Times New Roman" w:cs="Times New Roman"/>
          <w:bCs/>
        </w:rPr>
        <w:t>Собрания</w:t>
      </w:r>
      <w:r w:rsidRPr="002F0F48">
        <w:rPr>
          <w:rFonts w:ascii="Times New Roman" w:hAnsi="Times New Roman" w:cs="Times New Roman"/>
          <w:bCs/>
        </w:rPr>
        <w:t xml:space="preserve"> депутатов</w:t>
      </w:r>
    </w:p>
    <w:p w:rsidR="00844A19" w:rsidRPr="002F0F48" w:rsidRDefault="00844A19" w:rsidP="00137FA8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hAnsi="Times New Roman" w:cs="Times New Roman"/>
          <w:bCs/>
        </w:rPr>
      </w:pPr>
      <w:r w:rsidRPr="002F0F48">
        <w:rPr>
          <w:rFonts w:ascii="Times New Roman" w:hAnsi="Times New Roman" w:cs="Times New Roman"/>
          <w:bCs/>
        </w:rPr>
        <w:t>муниципального образования</w:t>
      </w:r>
    </w:p>
    <w:p w:rsidR="00844A19" w:rsidRPr="002F0F48" w:rsidRDefault="002F0F48" w:rsidP="00137FA8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hAnsi="Times New Roman" w:cs="Times New Roman"/>
          <w:bCs/>
        </w:rPr>
      </w:pPr>
      <w:r w:rsidRPr="002F0F48">
        <w:rPr>
          <w:rFonts w:ascii="Times New Roman" w:hAnsi="Times New Roman" w:cs="Times New Roman"/>
          <w:bCs/>
        </w:rPr>
        <w:t xml:space="preserve">Михайловское </w:t>
      </w:r>
      <w:r w:rsidR="003325BF" w:rsidRPr="002F0F48">
        <w:rPr>
          <w:rFonts w:ascii="Times New Roman" w:hAnsi="Times New Roman" w:cs="Times New Roman"/>
          <w:bCs/>
        </w:rPr>
        <w:t>сельское</w:t>
      </w:r>
      <w:r w:rsidRPr="002F0F48">
        <w:rPr>
          <w:rFonts w:ascii="Times New Roman" w:hAnsi="Times New Roman" w:cs="Times New Roman"/>
          <w:bCs/>
        </w:rPr>
        <w:t xml:space="preserve"> поселение</w:t>
      </w:r>
    </w:p>
    <w:p w:rsidR="002F0F48" w:rsidRPr="002F0F48" w:rsidRDefault="00844A19" w:rsidP="00137FA8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hAnsi="Times New Roman" w:cs="Times New Roman"/>
          <w:bCs/>
        </w:rPr>
      </w:pPr>
      <w:r w:rsidRPr="002F0F48">
        <w:rPr>
          <w:rFonts w:ascii="Times New Roman" w:hAnsi="Times New Roman" w:cs="Times New Roman"/>
          <w:bCs/>
        </w:rPr>
        <w:t>от _________ 20</w:t>
      </w:r>
      <w:r w:rsidR="002F0F48" w:rsidRPr="002F0F48">
        <w:rPr>
          <w:rFonts w:ascii="Times New Roman" w:hAnsi="Times New Roman" w:cs="Times New Roman"/>
          <w:bCs/>
        </w:rPr>
        <w:t>20</w:t>
      </w:r>
      <w:r w:rsidRPr="002F0F48">
        <w:rPr>
          <w:rFonts w:ascii="Times New Roman" w:hAnsi="Times New Roman" w:cs="Times New Roman"/>
          <w:bCs/>
        </w:rPr>
        <w:t xml:space="preserve"> года</w:t>
      </w:r>
    </w:p>
    <w:p w:rsidR="00844A19" w:rsidRPr="002F0F48" w:rsidRDefault="00844A19" w:rsidP="00137FA8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hAnsi="Times New Roman" w:cs="Times New Roman"/>
          <w:bCs/>
        </w:rPr>
      </w:pPr>
      <w:r w:rsidRPr="002F0F48">
        <w:rPr>
          <w:rFonts w:ascii="Times New Roman" w:hAnsi="Times New Roman" w:cs="Times New Roman"/>
          <w:bCs/>
        </w:rPr>
        <w:t xml:space="preserve"> № __</w:t>
      </w:r>
    </w:p>
    <w:p w:rsidR="00844A19" w:rsidRPr="00844A19" w:rsidRDefault="00844A19" w:rsidP="00137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4A19" w:rsidRPr="00844A19" w:rsidRDefault="00844A19" w:rsidP="00137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4A19" w:rsidRPr="00844A19" w:rsidRDefault="00844A19" w:rsidP="00137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A19"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</w:p>
    <w:p w:rsidR="00844A19" w:rsidRPr="00844A19" w:rsidRDefault="00844A19" w:rsidP="00137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A19">
        <w:rPr>
          <w:rFonts w:ascii="Times New Roman" w:hAnsi="Times New Roman" w:cs="Times New Roman"/>
          <w:b/>
          <w:bCs/>
          <w:sz w:val="28"/>
          <w:szCs w:val="28"/>
        </w:rPr>
        <w:t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муниципального образования «</w:t>
      </w:r>
      <w:r w:rsidR="003325BF">
        <w:rPr>
          <w:rFonts w:ascii="Times New Roman" w:hAnsi="Times New Roman" w:cs="Times New Roman"/>
          <w:b/>
          <w:bCs/>
          <w:sz w:val="28"/>
          <w:szCs w:val="28"/>
        </w:rPr>
        <w:t>Михайловское сельское поселение</w:t>
      </w:r>
      <w:r w:rsidRPr="00844A19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844A19" w:rsidRPr="00844A19" w:rsidRDefault="00844A19" w:rsidP="00137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4A19" w:rsidRPr="00844A19" w:rsidRDefault="00844A19" w:rsidP="00137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4A19" w:rsidRPr="00844A19" w:rsidRDefault="00844A19" w:rsidP="00137FA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A19">
        <w:rPr>
          <w:rFonts w:ascii="Times New Roman" w:hAnsi="Times New Roman" w:cs="Times New Roman"/>
          <w:sz w:val="28"/>
          <w:szCs w:val="28"/>
        </w:rPr>
        <w:t>Настоящие Правила устанавливают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муниципального образования «</w:t>
      </w:r>
      <w:r w:rsidR="003325BF">
        <w:rPr>
          <w:rFonts w:ascii="Times New Roman" w:hAnsi="Times New Roman" w:cs="Times New Roman"/>
          <w:color w:val="000000"/>
          <w:sz w:val="28"/>
          <w:szCs w:val="28"/>
        </w:rPr>
        <w:t>Михайловское сельское поселение</w:t>
      </w:r>
      <w:r w:rsidRPr="00844A19">
        <w:rPr>
          <w:rFonts w:ascii="Times New Roman" w:hAnsi="Times New Roman" w:cs="Times New Roman"/>
          <w:sz w:val="28"/>
          <w:szCs w:val="28"/>
        </w:rPr>
        <w:t xml:space="preserve">» (далее – размер платы). </w:t>
      </w:r>
    </w:p>
    <w:p w:rsidR="00844A19" w:rsidRPr="00844A19" w:rsidRDefault="00844A19" w:rsidP="00137FA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A19">
        <w:rPr>
          <w:rFonts w:ascii="Times New Roman" w:hAnsi="Times New Roman" w:cs="Times New Roman"/>
          <w:sz w:val="28"/>
          <w:szCs w:val="28"/>
        </w:rPr>
        <w:t>Размер платы рассчитывается администрацией муниципального образования «</w:t>
      </w:r>
      <w:r w:rsidR="003325BF">
        <w:rPr>
          <w:rFonts w:ascii="Times New Roman" w:hAnsi="Times New Roman" w:cs="Times New Roman"/>
          <w:color w:val="000000"/>
          <w:sz w:val="28"/>
          <w:szCs w:val="28"/>
        </w:rPr>
        <w:t>Михайловское сельское поселение</w:t>
      </w:r>
      <w:r w:rsidRPr="00844A19">
        <w:rPr>
          <w:rFonts w:ascii="Times New Roman" w:hAnsi="Times New Roman" w:cs="Times New Roman"/>
          <w:sz w:val="28"/>
          <w:szCs w:val="28"/>
        </w:rPr>
        <w:t>», осуществляющей в отношении земельных участков, находящихся в муниципальной собственности, полномочия собственника.</w:t>
      </w:r>
    </w:p>
    <w:p w:rsidR="00844A19" w:rsidRPr="00844A19" w:rsidRDefault="00844A19" w:rsidP="00137FA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A19">
        <w:rPr>
          <w:rFonts w:ascii="Times New Roman" w:hAnsi="Times New Roman" w:cs="Times New Roman"/>
          <w:sz w:val="28"/>
          <w:szCs w:val="28"/>
        </w:rPr>
        <w:t xml:space="preserve">Размер платы определяется как </w:t>
      </w:r>
      <w:r w:rsidRPr="00844A19">
        <w:rPr>
          <w:rFonts w:ascii="Times New Roman" w:hAnsi="Times New Roman" w:cs="Times New Roman"/>
          <w:i/>
          <w:sz w:val="28"/>
          <w:szCs w:val="28"/>
        </w:rPr>
        <w:t>(15 процентов)</w:t>
      </w:r>
      <w:r w:rsidRPr="00844A19">
        <w:rPr>
          <w:rFonts w:ascii="Times New Roman" w:hAnsi="Times New Roman" w:cs="Times New Roman"/>
          <w:sz w:val="28"/>
          <w:szCs w:val="28"/>
        </w:rPr>
        <w:t xml:space="preserve"> кадастровой стоимости земельного участка, находящегося в муниципальной собственности муниципального образования «</w:t>
      </w:r>
      <w:r w:rsidR="003325BF">
        <w:rPr>
          <w:rFonts w:ascii="Times New Roman" w:hAnsi="Times New Roman" w:cs="Times New Roman"/>
          <w:color w:val="000000"/>
          <w:sz w:val="28"/>
          <w:szCs w:val="28"/>
        </w:rPr>
        <w:t>Михайловское сельское поселение</w:t>
      </w:r>
      <w:r w:rsidRPr="00844A19">
        <w:rPr>
          <w:rFonts w:ascii="Times New Roman" w:hAnsi="Times New Roman" w:cs="Times New Roman"/>
          <w:sz w:val="28"/>
          <w:szCs w:val="28"/>
        </w:rPr>
        <w:t xml:space="preserve">»,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пунктом 4 настоящих Правил.   </w:t>
      </w:r>
    </w:p>
    <w:p w:rsidR="00844A19" w:rsidRPr="00844A19" w:rsidRDefault="00844A19" w:rsidP="00137FA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A19">
        <w:rPr>
          <w:rFonts w:ascii="Times New Roman" w:hAnsi="Times New Roman" w:cs="Times New Roman"/>
          <w:sz w:val="28"/>
          <w:szCs w:val="28"/>
        </w:rPr>
        <w:t xml:space="preserve">Размер платы в случае перераспределения земельных участков в целях последующего изъятия подлежащих образованию земельных участков для государственных и муниципальных нужд определяется на основании установленной в соответствии с законодательством об оценочной </w:t>
      </w:r>
      <w:r w:rsidRPr="00844A19">
        <w:rPr>
          <w:rFonts w:ascii="Times New Roman" w:hAnsi="Times New Roman" w:cs="Times New Roman"/>
          <w:sz w:val="28"/>
          <w:szCs w:val="28"/>
        </w:rPr>
        <w:lastRenderedPageBreak/>
        <w:t>деятельности рыночной стоимости части земельного участка, находящегося в муниципальной собственности муниципального образования «</w:t>
      </w:r>
      <w:r w:rsidR="003325BF">
        <w:rPr>
          <w:rFonts w:ascii="Times New Roman" w:hAnsi="Times New Roman" w:cs="Times New Roman"/>
          <w:color w:val="000000"/>
          <w:sz w:val="28"/>
          <w:szCs w:val="28"/>
        </w:rPr>
        <w:t>Михайловское сельское поселение</w:t>
      </w:r>
      <w:r w:rsidRPr="00844A19">
        <w:rPr>
          <w:rFonts w:ascii="Times New Roman" w:hAnsi="Times New Roman" w:cs="Times New Roman"/>
          <w:sz w:val="28"/>
          <w:szCs w:val="28"/>
        </w:rPr>
        <w:t xml:space="preserve">», подлежащей передаче в частную собственность в результате перераспределения земельных участков. </w:t>
      </w:r>
    </w:p>
    <w:p w:rsidR="00844A19" w:rsidRPr="00844A19" w:rsidRDefault="00844A19" w:rsidP="00137F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A19" w:rsidRPr="00844A19" w:rsidRDefault="00844A19" w:rsidP="00137F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4A19" w:rsidRPr="00844A19" w:rsidRDefault="00844A19" w:rsidP="00137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D18" w:rsidRPr="00844A19" w:rsidRDefault="001A7D18" w:rsidP="00137F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D18" w:rsidRPr="00844A19" w:rsidRDefault="001A7D18" w:rsidP="00137F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D18" w:rsidRPr="00844A19" w:rsidRDefault="001A7D18" w:rsidP="00137F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D18" w:rsidRPr="00844A19" w:rsidRDefault="001A7D18" w:rsidP="00137F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D18" w:rsidRPr="00844A19" w:rsidRDefault="001A7D18" w:rsidP="00137F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D18" w:rsidRPr="00844A19" w:rsidRDefault="001A7D18" w:rsidP="00137F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D18" w:rsidRPr="00844A19" w:rsidRDefault="001A7D18" w:rsidP="00137F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D18" w:rsidRPr="00844A19" w:rsidRDefault="001A7D18" w:rsidP="00137F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D18" w:rsidRPr="00844A19" w:rsidRDefault="001A7D18" w:rsidP="00137F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D18" w:rsidRPr="00844A19" w:rsidRDefault="001A7D18" w:rsidP="00137F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D18" w:rsidRPr="00844A19" w:rsidRDefault="001A7D18" w:rsidP="00137F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D18" w:rsidRPr="00844A19" w:rsidRDefault="001A7D18" w:rsidP="00137F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D18" w:rsidRPr="00844A19" w:rsidRDefault="001A7D18" w:rsidP="00137F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D18" w:rsidRPr="00844A19" w:rsidRDefault="001A7D18" w:rsidP="00137F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D18" w:rsidRPr="00844A19" w:rsidRDefault="001A7D18" w:rsidP="00137F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D18" w:rsidRPr="00844A19" w:rsidRDefault="001A7D18" w:rsidP="00137F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D18" w:rsidRPr="00844A19" w:rsidRDefault="001A7D18" w:rsidP="00137F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D18" w:rsidRPr="00844A19" w:rsidRDefault="001A7D18" w:rsidP="00137F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D18" w:rsidRPr="00844A19" w:rsidRDefault="001A7D18" w:rsidP="00137F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D18" w:rsidRPr="00844A19" w:rsidRDefault="001A7D18" w:rsidP="00137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A7D18" w:rsidRPr="00844A19" w:rsidSect="004C3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36AF"/>
    <w:multiLevelType w:val="hybridMultilevel"/>
    <w:tmpl w:val="A4F4C214"/>
    <w:lvl w:ilvl="0" w:tplc="A4C20F1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B820A8"/>
    <w:multiLevelType w:val="hybridMultilevel"/>
    <w:tmpl w:val="42A40676"/>
    <w:lvl w:ilvl="0" w:tplc="4678F952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A5D4F5B"/>
    <w:multiLevelType w:val="hybridMultilevel"/>
    <w:tmpl w:val="C6368004"/>
    <w:lvl w:ilvl="0" w:tplc="D0B43C6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527D4"/>
    <w:rsid w:val="00006233"/>
    <w:rsid w:val="00031C94"/>
    <w:rsid w:val="000B42BF"/>
    <w:rsid w:val="000F6B25"/>
    <w:rsid w:val="001259AA"/>
    <w:rsid w:val="001344D3"/>
    <w:rsid w:val="00134BBD"/>
    <w:rsid w:val="00137FA8"/>
    <w:rsid w:val="001406D3"/>
    <w:rsid w:val="001715FC"/>
    <w:rsid w:val="001A7D18"/>
    <w:rsid w:val="001F667E"/>
    <w:rsid w:val="00297673"/>
    <w:rsid w:val="002F0F48"/>
    <w:rsid w:val="003325BF"/>
    <w:rsid w:val="003527D4"/>
    <w:rsid w:val="00366EE4"/>
    <w:rsid w:val="003D1794"/>
    <w:rsid w:val="00421CE0"/>
    <w:rsid w:val="004843D6"/>
    <w:rsid w:val="00485740"/>
    <w:rsid w:val="004C3A4D"/>
    <w:rsid w:val="005138F8"/>
    <w:rsid w:val="00551F62"/>
    <w:rsid w:val="00584492"/>
    <w:rsid w:val="005F6592"/>
    <w:rsid w:val="006423B6"/>
    <w:rsid w:val="00651F92"/>
    <w:rsid w:val="0066142E"/>
    <w:rsid w:val="00671D10"/>
    <w:rsid w:val="00675ABF"/>
    <w:rsid w:val="006945CD"/>
    <w:rsid w:val="0069664B"/>
    <w:rsid w:val="006E0FEB"/>
    <w:rsid w:val="006E1B81"/>
    <w:rsid w:val="00735AB4"/>
    <w:rsid w:val="0079436A"/>
    <w:rsid w:val="007A36BE"/>
    <w:rsid w:val="007F49FE"/>
    <w:rsid w:val="00844A19"/>
    <w:rsid w:val="008628BC"/>
    <w:rsid w:val="008803DE"/>
    <w:rsid w:val="008F629C"/>
    <w:rsid w:val="009340F6"/>
    <w:rsid w:val="00984B5C"/>
    <w:rsid w:val="009C610C"/>
    <w:rsid w:val="00A627F8"/>
    <w:rsid w:val="00AC214F"/>
    <w:rsid w:val="00B20B05"/>
    <w:rsid w:val="00B4329E"/>
    <w:rsid w:val="00B518AE"/>
    <w:rsid w:val="00B74CD6"/>
    <w:rsid w:val="00C32041"/>
    <w:rsid w:val="00CA6E42"/>
    <w:rsid w:val="00D931F3"/>
    <w:rsid w:val="00EA7457"/>
    <w:rsid w:val="00EB35DF"/>
    <w:rsid w:val="00F35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4D"/>
  </w:style>
  <w:style w:type="paragraph" w:styleId="1">
    <w:name w:val="heading 1"/>
    <w:basedOn w:val="a"/>
    <w:next w:val="a"/>
    <w:link w:val="10"/>
    <w:qFormat/>
    <w:rsid w:val="003527D4"/>
    <w:pPr>
      <w:keepNext/>
      <w:spacing w:after="0" w:line="220" w:lineRule="atLeas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527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3527D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7D1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3527D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7D4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3527D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3527D4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3527D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3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0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5AB4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1A7D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6">
    <w:name w:val="Title"/>
    <w:basedOn w:val="a"/>
    <w:next w:val="a"/>
    <w:link w:val="a7"/>
    <w:qFormat/>
    <w:rsid w:val="001A7D1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1A7D1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next w:val="a"/>
    <w:rsid w:val="006423B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character" w:styleId="a8">
    <w:name w:val="Strong"/>
    <w:basedOn w:val="a0"/>
    <w:uiPriority w:val="22"/>
    <w:qFormat/>
    <w:rsid w:val="007F49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18C71-F6FD-45F2-93ED-8C117939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Specialist</cp:lastModifiedBy>
  <cp:revision>44</cp:revision>
  <cp:lastPrinted>2014-01-30T11:11:00Z</cp:lastPrinted>
  <dcterms:created xsi:type="dcterms:W3CDTF">2013-01-30T10:59:00Z</dcterms:created>
  <dcterms:modified xsi:type="dcterms:W3CDTF">2020-07-06T06:25:00Z</dcterms:modified>
</cp:coreProperties>
</file>