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1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463E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A463E" w:rsidRDefault="000A463E" w:rsidP="000A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92050F" w:rsidP="00D53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№</w:t>
      </w:r>
      <w:r w:rsidR="003A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463E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ярмарочной </w:t>
      </w: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на территории</w:t>
      </w:r>
      <w:r w:rsidR="00D5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6D7">
        <w:rPr>
          <w:rFonts w:ascii="Times New Roman" w:hAnsi="Times New Roman" w:cs="Times New Roman"/>
          <w:sz w:val="28"/>
          <w:szCs w:val="28"/>
        </w:rPr>
        <w:t xml:space="preserve"> в 2014 году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3E" w:rsidRDefault="001045A3" w:rsidP="00104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463E" w:rsidRPr="0027397E">
        <w:rPr>
          <w:rFonts w:ascii="Times New Roman" w:hAnsi="Times New Roman" w:cs="Times New Roman"/>
          <w:sz w:val="28"/>
          <w:szCs w:val="28"/>
        </w:rPr>
        <w:t xml:space="preserve">В </w:t>
      </w:r>
      <w:r w:rsidR="00D536D7">
        <w:rPr>
          <w:rFonts w:ascii="Times New Roman" w:hAnsi="Times New Roman" w:cs="Times New Roman"/>
          <w:sz w:val="28"/>
          <w:szCs w:val="28"/>
        </w:rPr>
        <w:t>соответствии с</w:t>
      </w:r>
      <w:r w:rsidR="000A463E" w:rsidRPr="0027397E">
        <w:rPr>
          <w:rFonts w:ascii="Times New Roman" w:hAnsi="Times New Roman" w:cs="Times New Roman"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sz w:val="28"/>
          <w:szCs w:val="28"/>
        </w:rPr>
        <w:t>постановлением</w:t>
      </w:r>
      <w:r w:rsidR="0027397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1B3131">
        <w:rPr>
          <w:rFonts w:ascii="Times New Roman" w:hAnsi="Times New Roman" w:cs="Times New Roman"/>
          <w:sz w:val="28"/>
          <w:szCs w:val="28"/>
        </w:rPr>
        <w:t xml:space="preserve"> от </w:t>
      </w:r>
      <w:r w:rsidR="00D536D7">
        <w:rPr>
          <w:rFonts w:ascii="Times New Roman" w:hAnsi="Times New Roman" w:cs="Times New Roman"/>
          <w:sz w:val="28"/>
          <w:szCs w:val="28"/>
        </w:rPr>
        <w:t>07.11</w:t>
      </w:r>
      <w:r w:rsidR="0027397E">
        <w:rPr>
          <w:rFonts w:ascii="Times New Roman" w:hAnsi="Times New Roman" w:cs="Times New Roman"/>
          <w:sz w:val="28"/>
          <w:szCs w:val="28"/>
        </w:rPr>
        <w:t>.</w:t>
      </w:r>
      <w:r w:rsidR="00D536D7">
        <w:rPr>
          <w:rFonts w:ascii="Times New Roman" w:hAnsi="Times New Roman" w:cs="Times New Roman"/>
          <w:sz w:val="28"/>
          <w:szCs w:val="28"/>
        </w:rPr>
        <w:t>2013 г. № 681</w:t>
      </w:r>
      <w:r w:rsidR="001B313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A5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7E">
        <w:rPr>
          <w:rFonts w:ascii="Times New Roman" w:hAnsi="Times New Roman" w:cs="Times New Roman"/>
          <w:sz w:val="28"/>
          <w:szCs w:val="28"/>
        </w:rPr>
        <w:t xml:space="preserve"> в целях соблюдения прав и </w:t>
      </w:r>
      <w:r w:rsidR="003A51A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397E">
        <w:rPr>
          <w:rFonts w:ascii="Times New Roman" w:hAnsi="Times New Roman" w:cs="Times New Roman"/>
          <w:sz w:val="28"/>
          <w:szCs w:val="28"/>
        </w:rPr>
        <w:t>интересов потребителей</w:t>
      </w:r>
      <w:r w:rsidR="003A51A8">
        <w:rPr>
          <w:rFonts w:ascii="Times New Roman" w:hAnsi="Times New Roman" w:cs="Times New Roman"/>
          <w:sz w:val="28"/>
          <w:szCs w:val="28"/>
        </w:rPr>
        <w:t xml:space="preserve">  </w:t>
      </w:r>
      <w:r w:rsidR="00273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1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397E">
        <w:rPr>
          <w:rFonts w:ascii="Times New Roman" w:hAnsi="Times New Roman" w:cs="Times New Roman"/>
          <w:sz w:val="28"/>
          <w:szCs w:val="28"/>
        </w:rPr>
        <w:t>законом Р</w:t>
      </w:r>
      <w:r w:rsidR="003A51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397E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от 07.02.1992 г.  № 2300-1,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населения широким ассортиментом качественных товаров по 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ценам и в целях координации и взаимодействия контролирующих организаций, устранения нормативно-правовых барьеров, препятствующих эффективному развитию и функционированию предпринимательства в Михайловском сельском поселении, в соответствии с пунктом 12 части 1 статьи 30 Устава Михайловского сельского поселения, </w:t>
      </w:r>
    </w:p>
    <w:p w:rsidR="001045A3" w:rsidRDefault="001045A3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42CDF">
        <w:rPr>
          <w:rFonts w:ascii="Times New Roman" w:hAnsi="Times New Roman" w:cs="Times New Roman"/>
          <w:sz w:val="28"/>
          <w:szCs w:val="28"/>
        </w:rPr>
        <w:t>:</w:t>
      </w: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045A3" w:rsidRPr="003C5936">
        <w:rPr>
          <w:rFonts w:ascii="Times New Roman" w:hAnsi="Times New Roman" w:cs="Times New Roman"/>
          <w:sz w:val="28"/>
          <w:szCs w:val="28"/>
        </w:rPr>
        <w:t>Организовать ярмарочную торговлю на территории Михайловского сельского поселения</w:t>
      </w:r>
      <w:r w:rsidR="00242CDF">
        <w:rPr>
          <w:rFonts w:ascii="Times New Roman" w:hAnsi="Times New Roman" w:cs="Times New Roman"/>
          <w:sz w:val="28"/>
          <w:szCs w:val="28"/>
        </w:rPr>
        <w:t xml:space="preserve"> в 2014 году</w:t>
      </w:r>
      <w:r w:rsidR="001045A3" w:rsidRPr="003C593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045A3" w:rsidRPr="003C5936">
        <w:rPr>
          <w:rFonts w:ascii="Times New Roman" w:hAnsi="Times New Roman" w:cs="Times New Roman"/>
          <w:sz w:val="28"/>
          <w:szCs w:val="28"/>
        </w:rPr>
        <w:t>Размещение торговых мест производится организатором ярмарки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A14B0" w:rsidRPr="003C5936">
        <w:rPr>
          <w:rFonts w:ascii="Times New Roman" w:hAnsi="Times New Roman" w:cs="Times New Roman"/>
          <w:sz w:val="28"/>
          <w:szCs w:val="28"/>
        </w:rPr>
        <w:t>Во избежание возникновения массовых заболеваний пищевыми токсикоинфекциями,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 (мясными и колбасными изделиями, молочными продуктами, яйцами и др.).</w:t>
      </w:r>
    </w:p>
    <w:p w:rsidR="006A14B0" w:rsidRDefault="003C5936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CD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2CDF">
        <w:rPr>
          <w:rFonts w:ascii="Times New Roman" w:hAnsi="Times New Roman" w:cs="Times New Roman"/>
          <w:sz w:val="28"/>
          <w:szCs w:val="28"/>
        </w:rPr>
        <w:t xml:space="preserve"> с 01.01.2014 года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</w:t>
      </w:r>
      <w:r w:rsidR="00242CDF">
        <w:rPr>
          <w:rFonts w:ascii="Times New Roman" w:hAnsi="Times New Roman" w:cs="Times New Roman"/>
          <w:sz w:val="28"/>
          <w:szCs w:val="28"/>
        </w:rPr>
        <w:t>хайловского сельского поселения от 07.11.2012 № 6</w:t>
      </w:r>
      <w:r w:rsidR="006A14B0">
        <w:rPr>
          <w:rFonts w:ascii="Times New Roman" w:hAnsi="Times New Roman" w:cs="Times New Roman"/>
          <w:sz w:val="28"/>
          <w:szCs w:val="28"/>
        </w:rPr>
        <w:t xml:space="preserve"> « Об орг</w:t>
      </w:r>
      <w:r w:rsidR="00E67E78">
        <w:rPr>
          <w:rFonts w:ascii="Times New Roman" w:hAnsi="Times New Roman" w:cs="Times New Roman"/>
          <w:sz w:val="28"/>
          <w:szCs w:val="28"/>
        </w:rPr>
        <w:t xml:space="preserve">анизации ярмарочной торговли на </w:t>
      </w:r>
      <w:r w:rsidR="006A14B0">
        <w:rPr>
          <w:rFonts w:ascii="Times New Roman" w:hAnsi="Times New Roman" w:cs="Times New Roman"/>
          <w:sz w:val="28"/>
          <w:szCs w:val="28"/>
        </w:rPr>
        <w:t>территории Мих</w:t>
      </w:r>
      <w:r w:rsidR="00242CDF">
        <w:rPr>
          <w:rFonts w:ascii="Times New Roman" w:hAnsi="Times New Roman" w:cs="Times New Roman"/>
          <w:sz w:val="28"/>
          <w:szCs w:val="28"/>
        </w:rPr>
        <w:t>айловского сельского поселения».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6140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242CDF">
        <w:rPr>
          <w:rFonts w:ascii="Times New Roman" w:hAnsi="Times New Roman" w:cs="Times New Roman"/>
          <w:sz w:val="28"/>
          <w:szCs w:val="28"/>
        </w:rPr>
        <w:t>обнародованию и размещению на официальном сайте Администрации Михайловского сельского поселения до 31 декабря 2013 года.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="00614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А.Н. Хлопов</w:t>
      </w: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42CDF" w:rsidSect="00C44D4A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36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2050F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2013 г. №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Pr="003C5936" w:rsidRDefault="003C5936" w:rsidP="0026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ярмарочной торговли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4"/>
        <w:gridCol w:w="2495"/>
        <w:gridCol w:w="2081"/>
        <w:gridCol w:w="2268"/>
        <w:gridCol w:w="1842"/>
        <w:gridCol w:w="1985"/>
        <w:gridCol w:w="1984"/>
        <w:gridCol w:w="1985"/>
      </w:tblGrid>
      <w:tr w:rsidR="00C44D4A" w:rsidTr="00C44D4A">
        <w:trPr>
          <w:trHeight w:val="949"/>
        </w:trPr>
        <w:tc>
          <w:tcPr>
            <w:tcW w:w="494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7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95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торговых мест на ярмарке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4D4A" w:rsidTr="00C44D4A">
        <w:trPr>
          <w:trHeight w:val="833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04.11.2014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30, 31.12.2014</w:t>
            </w:r>
          </w:p>
        </w:tc>
      </w:tr>
      <w:tr w:rsidR="00C44D4A" w:rsidTr="00C44D4A">
        <w:trPr>
          <w:trHeight w:val="96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</w:tbl>
    <w:p w:rsidR="003C5936" w:rsidRPr="00790DA8" w:rsidRDefault="003C5936" w:rsidP="00B5065A">
      <w:pPr>
        <w:rPr>
          <w:rFonts w:ascii="Times New Roman" w:hAnsi="Times New Roman" w:cs="Times New Roman"/>
          <w:b/>
          <w:sz w:val="28"/>
          <w:szCs w:val="28"/>
        </w:rPr>
      </w:pPr>
    </w:p>
    <w:sectPr w:rsidR="003C5936" w:rsidRPr="00790DA8" w:rsidSect="00B5065A">
      <w:pgSz w:w="16838" w:h="11906" w:orient="landscape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A2"/>
    <w:multiLevelType w:val="multilevel"/>
    <w:tmpl w:val="C9A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E"/>
    <w:rsid w:val="000A463E"/>
    <w:rsid w:val="001045A3"/>
    <w:rsid w:val="001B3131"/>
    <w:rsid w:val="001F2560"/>
    <w:rsid w:val="002069AF"/>
    <w:rsid w:val="00242CDF"/>
    <w:rsid w:val="0026655B"/>
    <w:rsid w:val="0027397E"/>
    <w:rsid w:val="00320F11"/>
    <w:rsid w:val="003A51A8"/>
    <w:rsid w:val="003C5936"/>
    <w:rsid w:val="0048771F"/>
    <w:rsid w:val="00614078"/>
    <w:rsid w:val="006368E0"/>
    <w:rsid w:val="006A14B0"/>
    <w:rsid w:val="0092050F"/>
    <w:rsid w:val="009516E1"/>
    <w:rsid w:val="00B5065A"/>
    <w:rsid w:val="00C44D4A"/>
    <w:rsid w:val="00D536D7"/>
    <w:rsid w:val="00E6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2013-12-16T12:13:00Z</cp:lastPrinted>
  <dcterms:created xsi:type="dcterms:W3CDTF">2012-11-15T05:24:00Z</dcterms:created>
  <dcterms:modified xsi:type="dcterms:W3CDTF">2014-02-20T10:02:00Z</dcterms:modified>
</cp:coreProperties>
</file>